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1766ba87148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c28109a79b8a4e3f"/>
      <w:footerReference xmlns:r="http://schemas.openxmlformats.org/officeDocument/2006/relationships" w:type="default" r:id="R3a9e0258eeeb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109a79b8a4e3f" /><Relationship Type="http://schemas.openxmlformats.org/officeDocument/2006/relationships/footer" Target="/word/footer1.xml" Id="R3a9e0258eeeb4f20" /></Relationships>
</file>