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9681b6ca2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eaca6d34c5cb4764"/>
      <w:footerReference xmlns:r="http://schemas.openxmlformats.org/officeDocument/2006/relationships" w:type="default" r:id="R8fd6ee8e8aeb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a6d34c5cb4764" /><Relationship Type="http://schemas.openxmlformats.org/officeDocument/2006/relationships/footer" Target="/word/footer1.xml" Id="R8fd6ee8e8aeb4ea0" /></Relationships>
</file>