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c1a0e647e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HAMMERSMARK OLDEN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HAMMERSMARK OLDEN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ab05fd7474a6e"/>
      <w:footerReference xmlns:r="http://schemas.openxmlformats.org/officeDocument/2006/relationships" w:type="default" r:id="R95790d66a9c1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HAMMERSMARK OLDEN DESIGN AS   ·   Org.nr 991 236 619   ·   Lagmann Lindboes vei 26B   ·   7020 TRONDHEIM   ·   Tlf. 72 56 81 48   ·   frhamme@hotmail.com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HAMMERSMARK OLDEN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ab05fd7474a6e" /><Relationship Type="http://schemas.openxmlformats.org/officeDocument/2006/relationships/footer" Target="/word/footer1.xml" Id="R95790d66a9c14de8" /></Relationships>
</file>