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a7d8a1ef2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EISGUL AS, org.nr 990 033 293,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4561a8ea7fe34990"/>
      <w:footerReference xmlns:r="http://schemas.openxmlformats.org/officeDocument/2006/relationships" w:type="default" r:id="Re988b9f54330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1a8ea7fe34990" /><Relationship Type="http://schemas.openxmlformats.org/officeDocument/2006/relationships/footer" Target="/word/footer1.xml" Id="Re988b9f543304bfa" /></Relationships>
</file>