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9128623b5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3e65724f5b964fdd"/>
      <w:footerReference xmlns:r="http://schemas.openxmlformats.org/officeDocument/2006/relationships" w:type="default" r:id="R34f65f0d6a3c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5724f5b964fdd" /><Relationship Type="http://schemas.openxmlformats.org/officeDocument/2006/relationships/footer" Target="/word/footer1.xml" Id="R34f65f0d6a3c43d0" /></Relationships>
</file>