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dd937002044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GELATHO AS</w:t>
      </w:r>
    </w:p>
    <w:sectPr>
      <w:headerReference xmlns:r="http://schemas.openxmlformats.org/officeDocument/2006/relationships" w:type="default" r:id="R64334671bf00445d"/>
      <w:footerReference xmlns:r="http://schemas.openxmlformats.org/officeDocument/2006/relationships" w:type="default" r:id="Rc6c6a930195f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GELATHO AS   ·   Org.nr 989 231 049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GELATHO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34671bf00445d" /><Relationship Type="http://schemas.openxmlformats.org/officeDocument/2006/relationships/footer" Target="/word/footer1.xml" Id="Rc6c6a930195f4330" /></Relationships>
</file>