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6f8f5901b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FRUCTUS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ec3c589e02de41eb"/>
      <w:footerReference xmlns:r="http://schemas.openxmlformats.org/officeDocument/2006/relationships" w:type="default" r:id="Rb7717ecef9d7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c589e02de41eb" /><Relationship Type="http://schemas.openxmlformats.org/officeDocument/2006/relationships/footer" Target="/word/footer1.xml" Id="Rb7717ecef9d74eff" /></Relationships>
</file>