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ce150ce74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e2222f5d979a41ba"/>
      <w:footerReference xmlns:r="http://schemas.openxmlformats.org/officeDocument/2006/relationships" w:type="default" r:id="Rdf6f2238f7f4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22f5d979a41ba" /><Relationship Type="http://schemas.openxmlformats.org/officeDocument/2006/relationships/footer" Target="/word/footer1.xml" Id="Rdf6f2238f7f44a6b" /></Relationships>
</file>