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9af451886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VARDØ AUTOSERVICE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VARDØ AUTOSERVICE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58653ac9ce4b56"/>
      <w:footerReference xmlns:r="http://schemas.openxmlformats.org/officeDocument/2006/relationships" w:type="default" r:id="Rca5e04fcc1904b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VARDØ AUTOSERVICE AS   ·   Org.nr 986 208 879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VARDØ AUTOSERVICE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58653ac9ce4b56" /><Relationship Type="http://schemas.openxmlformats.org/officeDocument/2006/relationships/footer" Target="/word/footer1.xml" Id="Rca5e04fcc1904b0b" /></Relationships>
</file>