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ad13a50dc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DD.KK.HH. KRONPRINSEN OG KRONPRINSESSENS STAB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cab99a40c19a4ce5"/>
      <w:footerReference xmlns:r="http://schemas.openxmlformats.org/officeDocument/2006/relationships" w:type="default" r:id="Ra4a8415e6931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99a40c19a4ce5" /><Relationship Type="http://schemas.openxmlformats.org/officeDocument/2006/relationships/footer" Target="/word/footer1.xml" Id="Ra4a8415e693145d3" /></Relationships>
</file>