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de989931f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 SKIPSREGNSKAP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 SKIPSREGNSKAP AS</w:t>
      </w:r>
    </w:p>
    <w:sectPr>
      <w:headerReference xmlns:r="http://schemas.openxmlformats.org/officeDocument/2006/relationships" w:type="default" r:id="Rc1bbfc4715d842b0"/>
      <w:footerReference xmlns:r="http://schemas.openxmlformats.org/officeDocument/2006/relationships" w:type="default" r:id="R9927c61a6e58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SKIPSREGNSKAP AS   ·   Org.nr 982 249 023   ·   Kaien 11   ·   4250 KOPERVIK   ·   Tlf. 52 80 42 00   ·   glu@glskip.no   ·   www.glskip.no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bfc4715d842b0" /><Relationship Type="http://schemas.openxmlformats.org/officeDocument/2006/relationships/footer" Target="/word/footer1.xml" Id="R9927c61a6e584af2" /></Relationships>
</file>