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807e606d1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cee5e44c344cd"/>
      <w:footerReference xmlns:r="http://schemas.openxmlformats.org/officeDocument/2006/relationships" w:type="default" r:id="Rc7d3be226c4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cee5e44c344cd" /><Relationship Type="http://schemas.openxmlformats.org/officeDocument/2006/relationships/footer" Target="/word/footer1.xml" Id="Rc7d3be226c4e415f" /></Relationships>
</file>