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4e09388e0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TERRASSE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TERRASSE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f78b8df2f48d9"/>
      <w:footerReference xmlns:r="http://schemas.openxmlformats.org/officeDocument/2006/relationships" w:type="default" r:id="R37c2c147c5c7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TERRASSE AS   ·   Org.nr 980 061 876   ·   Fredrik Langes gate 20   ·   9008 TROMSØ   ·   Tlf. 77 66 20 90   ·   ingefo@online.no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TERRASSE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f78b8df2f48d9" /><Relationship Type="http://schemas.openxmlformats.org/officeDocument/2006/relationships/footer" Target="/word/footer1.xml" Id="R37c2c147c5c742e8" /></Relationships>
</file>