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7ad71cda9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ace77660b4934ac9"/>
      <w:footerReference xmlns:r="http://schemas.openxmlformats.org/officeDocument/2006/relationships" w:type="default" r:id="R02a7564c7dae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77660b4934ac9" /><Relationship Type="http://schemas.openxmlformats.org/officeDocument/2006/relationships/footer" Target="/word/footer1.xml" Id="R02a7564c7dae4237" /></Relationships>
</file>