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b14681cd6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be035cb44bc44f95"/>
      <w:footerReference xmlns:r="http://schemas.openxmlformats.org/officeDocument/2006/relationships" w:type="default" r:id="Rf435f5108043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35cb44bc44f95" /><Relationship Type="http://schemas.openxmlformats.org/officeDocument/2006/relationships/footer" Target="/word/footer1.xml" Id="Rf435f51080434ada" /></Relationships>
</file>