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158e4ded34b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MODUM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MODUM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35faa57c8f459e"/>
      <w:footerReference xmlns:r="http://schemas.openxmlformats.org/officeDocument/2006/relationships" w:type="default" r:id="Rf7bf4e0187fb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5faa57c8f459e" /><Relationship Type="http://schemas.openxmlformats.org/officeDocument/2006/relationships/footer" Target="/word/footer1.xml" Id="Rf7bf4e0187fb4dad" /></Relationships>
</file>