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1ab0291f7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2R DATA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49ccf43f79394446"/>
      <w:footerReference xmlns:r="http://schemas.openxmlformats.org/officeDocument/2006/relationships" w:type="default" r:id="Rd1ff88098af4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cf43f79394446" /><Relationship Type="http://schemas.openxmlformats.org/officeDocument/2006/relationships/footer" Target="/word/footer1.xml" Id="Rd1ff88098af440b7" /></Relationships>
</file>