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4f7571c85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407ec9d361fb478b"/>
      <w:footerReference xmlns:r="http://schemas.openxmlformats.org/officeDocument/2006/relationships" w:type="default" r:id="Rc689e7c21b1949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ec9d361fb478b" /><Relationship Type="http://schemas.openxmlformats.org/officeDocument/2006/relationships/footer" Target="/word/footer1.xml" Id="Rc689e7c21b19498a" /></Relationships>
</file>