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6d4227042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212dd56fb3aa4c02"/>
      <w:footerReference xmlns:r="http://schemas.openxmlformats.org/officeDocument/2006/relationships" w:type="default" r:id="R4b10abc193b1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dd56fb3aa4c02" /><Relationship Type="http://schemas.openxmlformats.org/officeDocument/2006/relationships/footer" Target="/word/footer1.xml" Id="R4b10abc193b14b5b" /></Relationships>
</file>