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3de9907e1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53ea357e90a34da9"/>
      <w:footerReference xmlns:r="http://schemas.openxmlformats.org/officeDocument/2006/relationships" w:type="default" r:id="Rc2c64e2a7c77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357e90a34da9" /><Relationship Type="http://schemas.openxmlformats.org/officeDocument/2006/relationships/footer" Target="/word/footer1.xml" Id="Rc2c64e2a7c7748e8" /></Relationships>
</file>