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9bbb6ed19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FUTURUM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FUTURUM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c4556105bc4b0b"/>
      <w:footerReference xmlns:r="http://schemas.openxmlformats.org/officeDocument/2006/relationships" w:type="default" r:id="R6aaca5ce43e6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FUTURUM UTVIKLING AS   ·   Org.nr 919 638 575   ·   St. Olavs gate 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FUTURUM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4556105bc4b0b" /><Relationship Type="http://schemas.openxmlformats.org/officeDocument/2006/relationships/footer" Target="/word/footer1.xml" Id="R6aaca5ce43e64676" /></Relationships>
</file>