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26a98126e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1ba0b42bb8cf4a52"/>
      <w:footerReference xmlns:r="http://schemas.openxmlformats.org/officeDocument/2006/relationships" w:type="default" r:id="R7b00b1c8f67f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0b42bb8cf4a52" /><Relationship Type="http://schemas.openxmlformats.org/officeDocument/2006/relationships/footer" Target="/word/footer1.xml" Id="R7b00b1c8f67f48d8" /></Relationships>
</file>