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e429ee3fa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29ae369d44b84"/>
      <w:footerReference xmlns:r="http://schemas.openxmlformats.org/officeDocument/2006/relationships" w:type="default" r:id="Re5b1be12c053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29ae369d44b84" /><Relationship Type="http://schemas.openxmlformats.org/officeDocument/2006/relationships/footer" Target="/word/footer1.xml" Id="Re5b1be12c0534603" /></Relationships>
</file>