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c98fdbeb0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19ba98a5a4cf4c75"/>
      <w:footerReference xmlns:r="http://schemas.openxmlformats.org/officeDocument/2006/relationships" w:type="default" r:id="R52f842248873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a98a5a4cf4c75" /><Relationship Type="http://schemas.openxmlformats.org/officeDocument/2006/relationships/footer" Target="/word/footer1.xml" Id="R52f84224887348f3" /></Relationships>
</file>