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d1a95036642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SWOOP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SWOOP GROUP AS</w:t>
      </w:r>
    </w:p>
    <w:sectPr>
      <w:headerReference xmlns:r="http://schemas.openxmlformats.org/officeDocument/2006/relationships" w:type="default" r:id="R4dcd8043b7194050"/>
      <w:footerReference xmlns:r="http://schemas.openxmlformats.org/officeDocument/2006/relationships" w:type="default" r:id="R813f70e71942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SWOOP GROUP AS   ·   Org.nr 916 640 471   ·   Gamle Kalvedalsveien 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SWOOP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d8043b7194050" /><Relationship Type="http://schemas.openxmlformats.org/officeDocument/2006/relationships/footer" Target="/word/footer1.xml" Id="R813f70e719424eb0" /></Relationships>
</file>