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a4b9701dd241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363d435ad17b417b"/>
      <w:footerReference xmlns:r="http://schemas.openxmlformats.org/officeDocument/2006/relationships" w:type="default" r:id="Rb0d9b0aa61c34c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3d435ad17b417b" /><Relationship Type="http://schemas.openxmlformats.org/officeDocument/2006/relationships/footer" Target="/word/footer1.xml" Id="Rb0d9b0aa61c34c63" /></Relationships>
</file>