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dbb338072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a3a050603407d"/>
      <w:footerReference xmlns:r="http://schemas.openxmlformats.org/officeDocument/2006/relationships" w:type="default" r:id="R82b44f1153fb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a3a050603407d" /><Relationship Type="http://schemas.openxmlformats.org/officeDocument/2006/relationships/footer" Target="/word/footer1.xml" Id="R82b44f1153fb4e66" /></Relationships>
</file>