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d3d368826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NÆRINGSVIRKSOMHET AS</w:t>
      </w:r>
    </w:p>
    <w:sectPr>
      <w:headerReference xmlns:r="http://schemas.openxmlformats.org/officeDocument/2006/relationships" w:type="default" r:id="Rfe9829ef3ac04354"/>
      <w:footerReference xmlns:r="http://schemas.openxmlformats.org/officeDocument/2006/relationships" w:type="default" r:id="R55c0bbf3cd94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829ef3ac04354" /><Relationship Type="http://schemas.openxmlformats.org/officeDocument/2006/relationships/footer" Target="/word/footer1.xml" Id="R55c0bbf3cd944247" /></Relationships>
</file>