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30245f1aa249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KVÆRNER CONCRETE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KVÆRNER CONCRETE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3755bb31ab4b3a"/>
      <w:footerReference xmlns:r="http://schemas.openxmlformats.org/officeDocument/2006/relationships" w:type="default" r:id="R57e07e8aaa76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KVÆRNER CONCRETE SOLUTIONS AS   ·   Org.nr 911 627 639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KVÆRNER CONCRETE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3755bb31ab4b3a" /><Relationship Type="http://schemas.openxmlformats.org/officeDocument/2006/relationships/footer" Target="/word/footer1.xml" Id="R57e07e8aaa764000" /></Relationships>
</file>