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157a33f4c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e7643255b3824370"/>
      <w:footerReference xmlns:r="http://schemas.openxmlformats.org/officeDocument/2006/relationships" w:type="default" r:id="R3138f18f1dff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43255b3824370" /><Relationship Type="http://schemas.openxmlformats.org/officeDocument/2006/relationships/footer" Target="/word/footer1.xml" Id="R3138f18f1dff4751" /></Relationships>
</file>