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27ece678644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GROUP AS</w:t>
      </w:r>
    </w:p>
    <w:sectPr>
      <w:headerReference xmlns:r="http://schemas.openxmlformats.org/officeDocument/2006/relationships" w:type="default" r:id="Ra9858143e029444f"/>
      <w:footerReference xmlns:r="http://schemas.openxmlformats.org/officeDocument/2006/relationships" w:type="default" r:id="R5b5e8dfd40eb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GROUP AS   ·   Org.nr 824 973 822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58143e029444f" /><Relationship Type="http://schemas.openxmlformats.org/officeDocument/2006/relationships/footer" Target="/word/footer1.xml" Id="R5b5e8dfd40eb49dd" /></Relationships>
</file>