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44c08b1b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41c00430b78a4f50"/>
      <w:footerReference xmlns:r="http://schemas.openxmlformats.org/officeDocument/2006/relationships" w:type="default" r:id="R8095f743e9c4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0430b78a4f50" /><Relationship Type="http://schemas.openxmlformats.org/officeDocument/2006/relationships/footer" Target="/word/footer1.xml" Id="R8095f743e9c4444c" /></Relationships>
</file>