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9110abfa9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6a3b0ee2eb184d5d"/>
      <w:footerReference xmlns:r="http://schemas.openxmlformats.org/officeDocument/2006/relationships" w:type="default" r:id="Rb4adb014f32e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b0ee2eb184d5d" /><Relationship Type="http://schemas.openxmlformats.org/officeDocument/2006/relationships/footer" Target="/word/footer1.xml" Id="Rb4adb014f32e4c33" /></Relationships>
</file>