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2c4886996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BETONGARBEID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BETONGARBEID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fd494e94e4360"/>
      <w:footerReference xmlns:r="http://schemas.openxmlformats.org/officeDocument/2006/relationships" w:type="default" r:id="Rc11c5e565e34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BETONGARBEID AS   ·   Org.nr 812 016 482   ·   Karenslyst Allé 8B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BETONGARBEID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fd494e94e4360" /><Relationship Type="http://schemas.openxmlformats.org/officeDocument/2006/relationships/footer" Target="/word/footer1.xml" Id="Rc11c5e565e344ed7" /></Relationships>
</file>